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FA98" w14:textId="77777777" w:rsidR="004849A1" w:rsidRDefault="004849A1" w:rsidP="004849A1">
      <w:pPr>
        <w:spacing w:after="0" w:line="240" w:lineRule="auto"/>
        <w:rPr>
          <w:rFonts w:ascii="Bookman Old Style" w:hAnsi="Bookman Old Style"/>
          <w:b/>
          <w:caps/>
          <w:lang w:bidi="mr-IN"/>
        </w:rPr>
      </w:pPr>
      <w:r w:rsidRPr="00905B8C">
        <w:rPr>
          <w:rFonts w:ascii="Bookman Old Style" w:hAnsi="Bookman Old Style"/>
          <w:b/>
          <w:caps/>
          <w:lang w:bidi="mr-IN"/>
        </w:rPr>
        <w:t xml:space="preserve">    </w:t>
      </w:r>
    </w:p>
    <w:p w14:paraId="459D85DD" w14:textId="15B70D04" w:rsidR="004849A1" w:rsidRPr="00905B8C" w:rsidRDefault="004849A1" w:rsidP="004849A1">
      <w:pPr>
        <w:spacing w:after="0" w:line="360" w:lineRule="auto"/>
        <w:ind w:left="-720"/>
        <w:jc w:val="center"/>
        <w:rPr>
          <w:rFonts w:ascii="Bookman Old Style" w:hAnsi="Bookman Old Style"/>
          <w:caps/>
        </w:rPr>
      </w:pPr>
      <w:r w:rsidRPr="00905B8C">
        <w:rPr>
          <w:rFonts w:ascii="Bookman Old Style" w:hAnsi="Bookman Old Style"/>
          <w:b/>
          <w:caps/>
          <w:lang w:bidi="mr-IN"/>
        </w:rPr>
        <w:t xml:space="preserve">     Vivekanand College,</w:t>
      </w:r>
      <w:r w:rsidR="00CB6065">
        <w:rPr>
          <w:rFonts w:ascii="Bookman Old Style" w:hAnsi="Bookman Old Style"/>
          <w:b/>
          <w:caps/>
          <w:lang w:bidi="mr-IN"/>
        </w:rPr>
        <w:t xml:space="preserve"> </w:t>
      </w:r>
      <w:r w:rsidRPr="00905B8C">
        <w:rPr>
          <w:rFonts w:ascii="Bookman Old Style" w:hAnsi="Bookman Old Style"/>
          <w:b/>
          <w:caps/>
          <w:lang w:bidi="mr-IN"/>
        </w:rPr>
        <w:t>Kolhapur</w:t>
      </w:r>
      <w:r w:rsidR="00CB6065">
        <w:rPr>
          <w:rFonts w:ascii="Bookman Old Style" w:hAnsi="Bookman Old Style"/>
          <w:b/>
          <w:caps/>
          <w:lang w:bidi="mr-IN"/>
        </w:rPr>
        <w:t xml:space="preserve"> </w:t>
      </w:r>
      <w:r w:rsidR="001E53D5" w:rsidRPr="00905B8C">
        <w:rPr>
          <w:rFonts w:ascii="Bookman Old Style" w:hAnsi="Bookman Old Style"/>
          <w:b/>
          <w:caps/>
          <w:lang w:bidi="mr-IN"/>
        </w:rPr>
        <w:t>(Autonomous)</w:t>
      </w:r>
    </w:p>
    <w:p w14:paraId="472557A9" w14:textId="77777777" w:rsidR="004849A1" w:rsidRPr="00905B8C" w:rsidRDefault="004849A1" w:rsidP="004849A1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905B8C">
        <w:rPr>
          <w:rFonts w:ascii="Bookman Old Style" w:hAnsi="Bookman Old Style"/>
        </w:rPr>
        <w:t>.A. Part-II</w:t>
      </w:r>
      <w:r>
        <w:rPr>
          <w:rFonts w:ascii="Bookman Old Style" w:hAnsi="Bookman Old Style"/>
        </w:rPr>
        <w:t xml:space="preserve"> CBCS </w:t>
      </w:r>
    </w:p>
    <w:p w14:paraId="7EA0C934" w14:textId="5DC7BBC7" w:rsidR="004849A1" w:rsidRDefault="001E53D5" w:rsidP="004849A1">
      <w:pPr>
        <w:spacing w:after="0" w:line="36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structure</w:t>
      </w:r>
      <w:r w:rsidR="004849A1" w:rsidRPr="00905B8C">
        <w:rPr>
          <w:rFonts w:ascii="Bookman Old Style" w:hAnsi="Bookman Old Style"/>
        </w:rPr>
        <w:t xml:space="preserve"> </w:t>
      </w:r>
      <w:r w:rsidR="004849A1" w:rsidRPr="00905B8C">
        <w:rPr>
          <w:rFonts w:ascii="Bookman Old Style" w:hAnsi="Bookman Old Style"/>
          <w:lang w:bidi="mr-IN"/>
        </w:rPr>
        <w:t>with effect from J</w:t>
      </w:r>
      <w:r w:rsidR="004849A1">
        <w:rPr>
          <w:rFonts w:ascii="Bookman Old Style" w:hAnsi="Bookman Old Style"/>
          <w:lang w:bidi="mr-IN"/>
        </w:rPr>
        <w:t xml:space="preserve">une, </w:t>
      </w:r>
      <w:r w:rsidR="004849A1" w:rsidRPr="00905B8C">
        <w:rPr>
          <w:rFonts w:ascii="Bookman Old Style" w:hAnsi="Bookman Old Style"/>
          <w:lang w:bidi="mr-IN"/>
        </w:rPr>
        <w:t>2019</w:t>
      </w:r>
    </w:p>
    <w:p w14:paraId="7953D5C9" w14:textId="666A6364" w:rsidR="004849A1" w:rsidRPr="0036761C" w:rsidRDefault="004849A1" w:rsidP="004849A1">
      <w:pPr>
        <w:tabs>
          <w:tab w:val="left" w:pos="1590"/>
          <w:tab w:val="center" w:pos="4680"/>
        </w:tabs>
        <w:spacing w:after="0" w:line="360" w:lineRule="auto"/>
        <w:jc w:val="center"/>
        <w:rPr>
          <w:rFonts w:ascii="Bookman Old Style" w:hAnsi="Bookman Old Style"/>
        </w:rPr>
      </w:pPr>
      <w:r w:rsidRPr="0036761C">
        <w:rPr>
          <w:rFonts w:ascii="Bookman Old Style" w:hAnsi="Bookman Old Style"/>
        </w:rPr>
        <w:t xml:space="preserve">DSC-1020 </w:t>
      </w:r>
      <w:r>
        <w:rPr>
          <w:rFonts w:ascii="Bookman Old Style" w:hAnsi="Bookman Old Style"/>
        </w:rPr>
        <w:t>C &amp; D</w:t>
      </w:r>
      <w:r w:rsidR="001E53D5">
        <w:rPr>
          <w:rFonts w:ascii="Bookman Old Style" w:hAnsi="Bookman Old Style"/>
        </w:rPr>
        <w:t xml:space="preserve"> &amp; HSRM 1025 C-D</w:t>
      </w:r>
    </w:p>
    <w:p w14:paraId="203D70A4" w14:textId="77777777" w:rsidR="004849A1" w:rsidRDefault="00CB6065" w:rsidP="004849A1">
      <w:pPr>
        <w:tabs>
          <w:tab w:val="left" w:pos="3645"/>
        </w:tabs>
        <w:spacing w:after="0" w:line="360" w:lineRule="auto"/>
        <w:jc w:val="center"/>
        <w:rPr>
          <w:rFonts w:ascii="Bookman Old Style" w:hAnsi="Bookman Old Style" w:cs="Andalus"/>
        </w:rPr>
      </w:pPr>
      <w:r>
        <w:pict w14:anchorId="5D912ACB">
          <v:rect id="_x0000_s1026" style="position:absolute;left:0;text-align:left;margin-left:145.55pt;margin-top:17.75pt;width:181.1pt;height:29.8pt;z-index:-251658752" fillcolor="black" strokecolor="#f2f2f2" strokeweight="3pt">
            <v:shadow on="t" type="perspective" color="#7f7f7f" opacity=".5" offset="1pt" offset2="-1pt"/>
          </v:rect>
        </w:pict>
      </w:r>
      <w:r w:rsidR="004849A1">
        <w:rPr>
          <w:rFonts w:ascii="Bookman Old Style" w:hAnsi="Bookman Old Style" w:cs="Andalus"/>
        </w:rPr>
        <w:t>Sem. III &amp; Sem. IV</w:t>
      </w:r>
    </w:p>
    <w:p w14:paraId="7016F75A" w14:textId="77777777" w:rsidR="004849A1" w:rsidRDefault="004849A1" w:rsidP="004849A1">
      <w:pPr>
        <w:tabs>
          <w:tab w:val="left" w:pos="3645"/>
        </w:tabs>
        <w:spacing w:after="0" w:line="360" w:lineRule="auto"/>
        <w:jc w:val="center"/>
        <w:rPr>
          <w:rFonts w:ascii="Bookman Old Style" w:hAnsi="Bookman Old Style" w:cs="Andalus"/>
          <w:color w:val="FFFFFF"/>
        </w:rPr>
      </w:pPr>
      <w:r>
        <w:rPr>
          <w:rFonts w:ascii="Bookman Old Style" w:hAnsi="Bookman Old Style" w:cs="Andalus"/>
          <w:color w:val="FFFFFF"/>
        </w:rPr>
        <w:t xml:space="preserve">Structure of Question Paper </w:t>
      </w:r>
    </w:p>
    <w:p w14:paraId="3C1C253E" w14:textId="542BFFEC" w:rsidR="004849A1" w:rsidRDefault="004849A1" w:rsidP="004849A1">
      <w:pPr>
        <w:tabs>
          <w:tab w:val="left" w:pos="3645"/>
        </w:tabs>
        <w:spacing w:after="0" w:line="480" w:lineRule="auto"/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Total Marks = 50                                                                           Time=2.00 hours</w:t>
      </w:r>
    </w:p>
    <w:p w14:paraId="1ECD8495" w14:textId="77777777" w:rsidR="004849A1" w:rsidRPr="00940022" w:rsidRDefault="004849A1" w:rsidP="004849A1">
      <w:pPr>
        <w:tabs>
          <w:tab w:val="left" w:pos="3645"/>
        </w:tabs>
        <w:spacing w:after="0" w:line="480" w:lineRule="auto"/>
        <w:rPr>
          <w:rFonts w:ascii="Bookman Old Style" w:hAnsi="Bookman Old Style" w:cs="Andalus"/>
          <w:b/>
        </w:rPr>
      </w:pPr>
      <w:r w:rsidRPr="00940022">
        <w:rPr>
          <w:rFonts w:ascii="Bookman Old Style" w:hAnsi="Bookman Old Style" w:cs="Andalus"/>
          <w:b/>
        </w:rPr>
        <w:t>Theory: 40 Marks</w:t>
      </w:r>
    </w:p>
    <w:p w14:paraId="4D63FF6D" w14:textId="77777777" w:rsidR="004849A1" w:rsidRDefault="004849A1" w:rsidP="004849A1">
      <w:pPr>
        <w:tabs>
          <w:tab w:val="left" w:pos="3645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* All Questions are compulsory (Based on all Modules)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3817"/>
        <w:gridCol w:w="4514"/>
      </w:tblGrid>
      <w:tr w:rsidR="004849A1" w14:paraId="37ADD243" w14:textId="77777777" w:rsidTr="003B0A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AD463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Q.1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2A100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A. Multiple Choice Questions</w:t>
            </w:r>
          </w:p>
          <w:p w14:paraId="42A737F8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B. Match the Pair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AFD10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05 Marks</w:t>
            </w:r>
          </w:p>
          <w:p w14:paraId="3A6B0BBB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05 Marks</w:t>
            </w:r>
          </w:p>
        </w:tc>
      </w:tr>
      <w:tr w:rsidR="004849A1" w14:paraId="1B235B4A" w14:textId="77777777" w:rsidTr="003B0AE5">
        <w:trPr>
          <w:trHeight w:val="1016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81933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Q.2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9099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A. Broad Answer Question</w:t>
            </w:r>
          </w:p>
          <w:p w14:paraId="0106F39C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B. Broad Answer Question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59BA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 Marks</w:t>
            </w:r>
          </w:p>
          <w:p w14:paraId="0ECAF4F0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 Marks</w:t>
            </w:r>
          </w:p>
        </w:tc>
      </w:tr>
      <w:tr w:rsidR="004849A1" w14:paraId="7F68F0D8" w14:textId="77777777" w:rsidTr="003B0A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E4A3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Q.3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D0CA1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Short notes (Any 2)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A62B0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 Marks</w:t>
            </w:r>
          </w:p>
        </w:tc>
      </w:tr>
      <w:tr w:rsidR="004849A1" w14:paraId="53DA4A4C" w14:textId="77777777" w:rsidTr="003B0AE5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98DC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11CA4" w14:textId="77777777" w:rsidR="004849A1" w:rsidRPr="00940022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</w:rPr>
            </w:pPr>
            <w:r w:rsidRPr="00940022">
              <w:rPr>
                <w:rFonts w:ascii="Bookman Old Style" w:hAnsi="Bookman Old Style" w:cs="Andalus"/>
                <w:b/>
              </w:rPr>
              <w:t>Total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AF00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40 Marks</w:t>
            </w:r>
          </w:p>
        </w:tc>
      </w:tr>
    </w:tbl>
    <w:p w14:paraId="78612165" w14:textId="77777777" w:rsidR="004849A1" w:rsidRDefault="004849A1" w:rsidP="004849A1">
      <w:pPr>
        <w:tabs>
          <w:tab w:val="left" w:pos="3645"/>
        </w:tabs>
        <w:spacing w:after="0"/>
        <w:rPr>
          <w:rFonts w:ascii="Bookman Old Style" w:hAnsi="Bookman Old Style" w:cs="Andalus"/>
        </w:rPr>
      </w:pPr>
    </w:p>
    <w:p w14:paraId="414B0D16" w14:textId="77777777" w:rsidR="004849A1" w:rsidRPr="00940022" w:rsidRDefault="004849A1" w:rsidP="004849A1">
      <w:pPr>
        <w:tabs>
          <w:tab w:val="left" w:pos="3645"/>
        </w:tabs>
        <w:spacing w:after="0"/>
        <w:rPr>
          <w:rFonts w:ascii="Bookman Old Style" w:hAnsi="Bookman Old Style" w:cs="Andalus"/>
          <w:b/>
        </w:rPr>
      </w:pPr>
      <w:r w:rsidRPr="00940022">
        <w:rPr>
          <w:rFonts w:ascii="Bookman Old Style" w:hAnsi="Bookman Old Style" w:cs="Andalus"/>
          <w:b/>
        </w:rPr>
        <w:t xml:space="preserve">Internal Evaluation: </w:t>
      </w:r>
      <w:r>
        <w:rPr>
          <w:rFonts w:ascii="Bookman Old Style" w:hAnsi="Bookman Old Style" w:cs="Andalus"/>
          <w:b/>
        </w:rPr>
        <w:t>10</w:t>
      </w:r>
      <w:r w:rsidRPr="00940022">
        <w:rPr>
          <w:rFonts w:ascii="Bookman Old Style" w:hAnsi="Bookman Old Style" w:cs="Andalus"/>
          <w:b/>
        </w:rPr>
        <w:t xml:space="preserve"> Marks</w:t>
      </w:r>
    </w:p>
    <w:p w14:paraId="7741E652" w14:textId="77777777" w:rsidR="004849A1" w:rsidRDefault="004849A1" w:rsidP="004849A1">
      <w:pPr>
        <w:tabs>
          <w:tab w:val="left" w:pos="3645"/>
        </w:tabs>
        <w:spacing w:after="0"/>
        <w:rPr>
          <w:rFonts w:ascii="Bookman Old Style" w:hAnsi="Bookman Old Style" w:cs="Andal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5184"/>
        <w:gridCol w:w="3075"/>
      </w:tblGrid>
      <w:tr w:rsidR="004849A1" w14:paraId="2E43E246" w14:textId="77777777" w:rsidTr="003B0AE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DD61E" w14:textId="77777777" w:rsidR="004849A1" w:rsidRPr="00940022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</w:rPr>
            </w:pPr>
            <w:r w:rsidRPr="00940022">
              <w:rPr>
                <w:rFonts w:ascii="Bookman Old Style" w:hAnsi="Bookman Old Style" w:cs="Andalus"/>
                <w:b/>
              </w:rPr>
              <w:t>Sr. No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C2055" w14:textId="77777777" w:rsidR="004849A1" w:rsidRPr="00940022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</w:rPr>
            </w:pPr>
            <w:r w:rsidRPr="00940022">
              <w:rPr>
                <w:rFonts w:ascii="Bookman Old Style" w:hAnsi="Bookman Old Style" w:cs="Andalus"/>
                <w:b/>
              </w:rPr>
              <w:t xml:space="preserve"> Evaluation Type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111C8" w14:textId="77777777" w:rsidR="004849A1" w:rsidRPr="00940022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</w:rPr>
            </w:pPr>
          </w:p>
        </w:tc>
      </w:tr>
      <w:tr w:rsidR="004849A1" w14:paraId="3FFEC46B" w14:textId="77777777" w:rsidTr="003B0AE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6F3E" w14:textId="77777777" w:rsidR="004849A1" w:rsidRDefault="004849A1" w:rsidP="004849A1">
            <w:pPr>
              <w:numPr>
                <w:ilvl w:val="0"/>
                <w:numId w:val="1"/>
              </w:num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B15A" w14:textId="77777777" w:rsidR="001E53D5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Home Assignment</w:t>
            </w:r>
            <w:r w:rsidR="001E53D5">
              <w:rPr>
                <w:rFonts w:ascii="Bookman Old Style" w:hAnsi="Bookman Old Style" w:cs="Andalus"/>
              </w:rPr>
              <w:t>/ Field Visit Report</w:t>
            </w:r>
          </w:p>
          <w:p w14:paraId="7854993A" w14:textId="3E70270B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 xml:space="preserve"> (For 3</w:t>
            </w:r>
            <w:r w:rsidRPr="004859E4">
              <w:rPr>
                <w:rFonts w:ascii="Bookman Old Style" w:hAnsi="Bookman Old Style" w:cs="Andalus"/>
                <w:vertAlign w:val="superscript"/>
              </w:rPr>
              <w:t>rd</w:t>
            </w:r>
            <w:r>
              <w:rPr>
                <w:rFonts w:ascii="Bookman Old Style" w:hAnsi="Bookman Old Style" w:cs="Andalus"/>
              </w:rPr>
              <w:t xml:space="preserve"> Sem)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74213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 xml:space="preserve">10 </w:t>
            </w:r>
            <w:r w:rsidRPr="007714A7">
              <w:rPr>
                <w:rFonts w:ascii="Bookman Old Style" w:hAnsi="Bookman Old Style" w:cs="Andalus"/>
              </w:rPr>
              <w:t>Marks</w:t>
            </w:r>
          </w:p>
        </w:tc>
      </w:tr>
      <w:tr w:rsidR="004849A1" w14:paraId="4C09A06B" w14:textId="77777777" w:rsidTr="003B0AE5">
        <w:trPr>
          <w:trHeight w:val="12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1DD4" w14:textId="77777777" w:rsidR="004849A1" w:rsidRDefault="004849A1" w:rsidP="004849A1">
            <w:pPr>
              <w:numPr>
                <w:ilvl w:val="0"/>
                <w:numId w:val="1"/>
              </w:num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844A" w14:textId="77777777" w:rsidR="001E53D5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Student Seminar</w:t>
            </w:r>
            <w:r w:rsidR="001E53D5">
              <w:rPr>
                <w:rFonts w:ascii="Bookman Old Style" w:hAnsi="Bookman Old Style" w:cs="Andalus"/>
              </w:rPr>
              <w:t>/ Group Discussion</w:t>
            </w:r>
          </w:p>
          <w:p w14:paraId="50FF2981" w14:textId="19102CE1" w:rsidR="004849A1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(For 4</w:t>
            </w:r>
            <w:r w:rsidRPr="004859E4">
              <w:rPr>
                <w:rFonts w:ascii="Bookman Old Style" w:hAnsi="Bookman Old Style" w:cs="Andalus"/>
                <w:vertAlign w:val="superscript"/>
              </w:rPr>
              <w:t>th</w:t>
            </w:r>
            <w:r>
              <w:rPr>
                <w:rFonts w:ascii="Bookman Old Style" w:hAnsi="Bookman Old Style" w:cs="Andalus"/>
              </w:rPr>
              <w:t xml:space="preserve"> Sem)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80B62" w14:textId="77777777" w:rsidR="004849A1" w:rsidRDefault="004849A1" w:rsidP="003B0AE5">
            <w:pPr>
              <w:tabs>
                <w:tab w:val="left" w:pos="854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 xml:space="preserve">10 </w:t>
            </w:r>
            <w:r w:rsidRPr="007714A7">
              <w:rPr>
                <w:rFonts w:ascii="Bookman Old Style" w:hAnsi="Bookman Old Style" w:cs="Andalus"/>
              </w:rPr>
              <w:t>Marks</w:t>
            </w:r>
          </w:p>
        </w:tc>
      </w:tr>
      <w:tr w:rsidR="004849A1" w14:paraId="31AF6008" w14:textId="77777777" w:rsidTr="003B0AE5">
        <w:trPr>
          <w:trHeight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FF57" w14:textId="77777777" w:rsidR="004849A1" w:rsidRDefault="004849A1" w:rsidP="003B0AE5">
            <w:pPr>
              <w:tabs>
                <w:tab w:val="left" w:pos="3645"/>
              </w:tabs>
              <w:spacing w:after="0" w:line="480" w:lineRule="auto"/>
              <w:ind w:left="360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F779B" w14:textId="77777777" w:rsidR="004849A1" w:rsidRPr="00940022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  <w:b/>
              </w:rPr>
            </w:pPr>
            <w:r w:rsidRPr="00940022">
              <w:rPr>
                <w:rFonts w:ascii="Bookman Old Style" w:hAnsi="Bookman Old Style" w:cs="Andalus"/>
                <w:b/>
              </w:rPr>
              <w:t>Total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C6EB2" w14:textId="77777777" w:rsidR="004849A1" w:rsidRPr="007714A7" w:rsidRDefault="004849A1" w:rsidP="003B0AE5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7714A7">
              <w:rPr>
                <w:rFonts w:ascii="Bookman Old Style" w:hAnsi="Bookman Old Style" w:cs="Andalus"/>
              </w:rPr>
              <w:t>10 Marks</w:t>
            </w:r>
          </w:p>
        </w:tc>
      </w:tr>
    </w:tbl>
    <w:p w14:paraId="3003E3AE" w14:textId="77777777" w:rsidR="004849A1" w:rsidRDefault="004849A1" w:rsidP="004849A1">
      <w:pPr>
        <w:tabs>
          <w:tab w:val="left" w:pos="3645"/>
        </w:tabs>
        <w:spacing w:after="0"/>
        <w:rPr>
          <w:rFonts w:ascii="Bookman Old Style" w:hAnsi="Bookman Old Style" w:cs="Andalus"/>
        </w:rPr>
      </w:pPr>
    </w:p>
    <w:p w14:paraId="20425CB6" w14:textId="77777777" w:rsidR="004849A1" w:rsidRDefault="004849A1" w:rsidP="004849A1">
      <w:pPr>
        <w:tabs>
          <w:tab w:val="left" w:pos="561"/>
          <w:tab w:val="left" w:pos="1134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SHREE-DEV-0715" w:hAnsi="SHREE-DEV-0715" w:cs="SHREE-DEV-0708"/>
          <w:sz w:val="26"/>
          <w:szCs w:val="26"/>
        </w:rPr>
      </w:pPr>
    </w:p>
    <w:p w14:paraId="2CEB6512" w14:textId="77777777" w:rsidR="00592CE0" w:rsidRDefault="00592CE0"/>
    <w:sectPr w:rsidR="00592CE0" w:rsidSect="004849A1">
      <w:pgSz w:w="11907" w:h="16839" w:code="9"/>
      <w:pgMar w:top="810" w:right="1440" w:bottom="1440" w:left="1440" w:header="720" w:footer="720" w:gutter="0"/>
      <w:pgBorders w:display="notFirstPage"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HREE-DEV-071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REE-DEV-0708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3A4B"/>
    <w:multiLevelType w:val="hybridMultilevel"/>
    <w:tmpl w:val="EBA8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9A1"/>
    <w:rsid w:val="001E53D5"/>
    <w:rsid w:val="004849A1"/>
    <w:rsid w:val="00592CE0"/>
    <w:rsid w:val="00CB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56C626"/>
  <w15:docId w15:val="{D687D4D3-004F-4246-BF47-F20A2CAE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siddharthkattimani@gmail.com</cp:lastModifiedBy>
  <cp:revision>4</cp:revision>
  <dcterms:created xsi:type="dcterms:W3CDTF">2019-03-31T12:26:00Z</dcterms:created>
  <dcterms:modified xsi:type="dcterms:W3CDTF">2021-09-27T06:16:00Z</dcterms:modified>
</cp:coreProperties>
</file>